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8D" w:rsidRDefault="001F438D" w:rsidP="001F438D">
      <w:pPr>
        <w:pStyle w:val="a5"/>
        <w:suppressAutoHyphens w:val="0"/>
        <w:spacing w:after="0" w:line="25" w:lineRule="atLeast"/>
        <w:ind w:left="644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A7F53DE" wp14:editId="51C1305B">
            <wp:extent cx="6124575" cy="84262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5531" cy="842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438D" w:rsidRDefault="001F438D" w:rsidP="001F438D">
      <w:pPr>
        <w:pStyle w:val="a5"/>
        <w:suppressAutoHyphens w:val="0"/>
        <w:spacing w:after="0" w:line="25" w:lineRule="atLeast"/>
        <w:ind w:left="644"/>
        <w:rPr>
          <w:rFonts w:ascii="Times New Roman" w:hAnsi="Times New Roman"/>
          <w:b/>
          <w:sz w:val="28"/>
          <w:szCs w:val="28"/>
        </w:rPr>
      </w:pPr>
    </w:p>
    <w:p w:rsidR="001F438D" w:rsidRDefault="001F438D" w:rsidP="001F438D">
      <w:pPr>
        <w:pStyle w:val="a5"/>
        <w:suppressAutoHyphens w:val="0"/>
        <w:spacing w:after="0" w:line="25" w:lineRule="atLeast"/>
        <w:ind w:left="644"/>
        <w:rPr>
          <w:rFonts w:ascii="Times New Roman" w:hAnsi="Times New Roman"/>
          <w:b/>
          <w:sz w:val="28"/>
          <w:szCs w:val="28"/>
        </w:rPr>
      </w:pPr>
    </w:p>
    <w:p w:rsidR="001F438D" w:rsidRDefault="001F438D" w:rsidP="001F438D">
      <w:pPr>
        <w:pStyle w:val="a5"/>
        <w:suppressAutoHyphens w:val="0"/>
        <w:spacing w:after="0" w:line="25" w:lineRule="atLeast"/>
        <w:ind w:left="644"/>
        <w:rPr>
          <w:rFonts w:ascii="Times New Roman" w:hAnsi="Times New Roman"/>
          <w:b/>
          <w:sz w:val="28"/>
          <w:szCs w:val="28"/>
        </w:rPr>
      </w:pPr>
    </w:p>
    <w:p w:rsidR="001F438D" w:rsidRDefault="001F438D" w:rsidP="001F438D">
      <w:pPr>
        <w:pStyle w:val="a5"/>
        <w:suppressAutoHyphens w:val="0"/>
        <w:spacing w:after="0" w:line="25" w:lineRule="atLeast"/>
        <w:ind w:left="644"/>
        <w:rPr>
          <w:rFonts w:ascii="Times New Roman" w:hAnsi="Times New Roman"/>
          <w:b/>
          <w:sz w:val="28"/>
          <w:szCs w:val="28"/>
        </w:rPr>
      </w:pPr>
    </w:p>
    <w:p w:rsidR="001F438D" w:rsidRDefault="001F438D" w:rsidP="001F438D">
      <w:pPr>
        <w:pStyle w:val="a5"/>
        <w:suppressAutoHyphens w:val="0"/>
        <w:spacing w:after="0" w:line="25" w:lineRule="atLeast"/>
        <w:ind w:left="644"/>
        <w:rPr>
          <w:rFonts w:ascii="Times New Roman" w:hAnsi="Times New Roman"/>
          <w:b/>
          <w:sz w:val="28"/>
          <w:szCs w:val="28"/>
        </w:rPr>
      </w:pPr>
    </w:p>
    <w:p w:rsidR="001F438D" w:rsidRDefault="001F438D" w:rsidP="001F438D">
      <w:pPr>
        <w:pStyle w:val="a5"/>
        <w:suppressAutoHyphens w:val="0"/>
        <w:spacing w:after="0" w:line="25" w:lineRule="atLeast"/>
        <w:ind w:left="644"/>
        <w:rPr>
          <w:rFonts w:ascii="Times New Roman" w:hAnsi="Times New Roman"/>
          <w:b/>
          <w:sz w:val="28"/>
          <w:szCs w:val="28"/>
        </w:rPr>
      </w:pPr>
    </w:p>
    <w:p w:rsidR="00235498" w:rsidRDefault="00235498" w:rsidP="00235498">
      <w:pPr>
        <w:pStyle w:val="a5"/>
        <w:numPr>
          <w:ilvl w:val="0"/>
          <w:numId w:val="2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235498" w:rsidRDefault="00235498" w:rsidP="00235498">
      <w:pPr>
        <w:spacing w:line="360" w:lineRule="auto"/>
      </w:pPr>
    </w:p>
    <w:p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Личностные:</w:t>
      </w:r>
      <w:r w:rsidRPr="00AD072B">
        <w:rPr>
          <w:rFonts w:ascii="Times New Roman" w:hAnsi="Times New Roman"/>
          <w:color w:val="000000"/>
          <w:sz w:val="28"/>
          <w:szCs w:val="28"/>
        </w:rPr>
        <w:t> 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D072B" w:rsidRPr="00AD072B" w:rsidRDefault="00AD072B" w:rsidP="00AD07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ab/>
        <w:t>нравственное сознание и поведение на основе усвоения общечеловеческих ценностей;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 </w:t>
      </w:r>
      <w:r w:rsidRPr="00AD072B">
        <w:rPr>
          <w:rFonts w:ascii="Times New Roman" w:hAnsi="Times New Roman"/>
          <w:color w:val="000000"/>
          <w:sz w:val="28"/>
          <w:szCs w:val="28"/>
        </w:rPr>
        <w:t>отражают: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2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) </w:t>
      </w:r>
      <w:r w:rsidRPr="00AD072B">
        <w:rPr>
          <w:rFonts w:ascii="Times New Roman" w:hAnsi="Times New Roman"/>
          <w:color w:val="000000"/>
          <w:sz w:val="28"/>
          <w:szCs w:val="28"/>
        </w:rPr>
        <w:t>умение продуктивно общаться и взаимодействовать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82268" w:rsidRDefault="00AD072B" w:rsidP="00F82268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D072B">
        <w:rPr>
          <w:b/>
          <w:sz w:val="28"/>
          <w:szCs w:val="28"/>
        </w:rPr>
        <w:t>Предметные результаты:</w:t>
      </w:r>
    </w:p>
    <w:p w:rsidR="00F82268" w:rsidRPr="00F82268" w:rsidRDefault="00AD072B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F82268">
        <w:rPr>
          <w:b/>
          <w:sz w:val="28"/>
          <w:szCs w:val="28"/>
        </w:rPr>
        <w:t xml:space="preserve"> </w:t>
      </w:r>
      <w:r w:rsidR="00F82268" w:rsidRPr="00F82268">
        <w:rPr>
          <w:rStyle w:val="c0"/>
          <w:rFonts w:eastAsiaTheme="majorEastAsia"/>
          <w:color w:val="000000"/>
          <w:sz w:val="28"/>
          <w:szCs w:val="28"/>
        </w:rPr>
        <w:t>I. Учащиеся должны знать определения основных изучаемых в 6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II. К концу 6 класса учащиеся должны овладеть следующими умениями и навыками: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lastRenderedPageBreak/>
        <w:t>- 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- с помощью толкового словаря выяснять нормы употребления слова;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- соблюдать нормы литературного языка в пределах изученного материала.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14"/>
          <w:b/>
          <w:bCs/>
          <w:color w:val="000000"/>
          <w:sz w:val="28"/>
          <w:szCs w:val="28"/>
        </w:rPr>
        <w:t>По орфографии:</w:t>
      </w:r>
      <w:r w:rsidRPr="00F82268">
        <w:rPr>
          <w:rStyle w:val="c0"/>
          <w:rFonts w:eastAsiaTheme="majorEastAsia"/>
          <w:color w:val="000000"/>
          <w:sz w:val="28"/>
          <w:szCs w:val="28"/>
        </w:rPr>
        <w:t> 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Правильно писать слова с непроверяемыми орфограммами, изученными в 6 классе.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14"/>
          <w:b/>
          <w:bCs/>
          <w:color w:val="000000"/>
          <w:sz w:val="28"/>
          <w:szCs w:val="28"/>
        </w:rPr>
        <w:t>По пунктуации:</w:t>
      </w:r>
      <w:r w:rsidRPr="00F82268">
        <w:rPr>
          <w:rStyle w:val="c0"/>
          <w:rFonts w:eastAsiaTheme="majorEastAsia"/>
          <w:color w:val="000000"/>
          <w:sz w:val="28"/>
          <w:szCs w:val="28"/>
        </w:rPr>
        <w:t> 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14"/>
          <w:b/>
          <w:bCs/>
          <w:color w:val="000000"/>
          <w:sz w:val="28"/>
          <w:szCs w:val="28"/>
        </w:rPr>
        <w:t>По развитию речи:</w:t>
      </w:r>
      <w:r w:rsidRPr="00F82268">
        <w:rPr>
          <w:rStyle w:val="c0"/>
          <w:rFonts w:eastAsiaTheme="majorEastAsia"/>
          <w:color w:val="000000"/>
          <w:sz w:val="28"/>
          <w:szCs w:val="28"/>
        </w:rPr>
        <w:t> Составлять сложный план. Подробно, сжато и выборочно излагать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Уметь грамотно и четко отвечать на вопросы по пройденному материалу; выступать по заданной теме.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Уметь выразительно читать письменный (прозаический и поэтический) текст.</w:t>
      </w:r>
    </w:p>
    <w:p w:rsidR="00235498" w:rsidRPr="00F82268" w:rsidRDefault="00235498" w:rsidP="00F82268">
      <w:pPr>
        <w:rPr>
          <w:rFonts w:ascii="Times New Roman" w:hAnsi="Times New Roman"/>
          <w:b/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F82268" w:rsidRDefault="00F82268" w:rsidP="00AD072B">
      <w:pPr>
        <w:jc w:val="both"/>
        <w:rPr>
          <w:sz w:val="28"/>
          <w:szCs w:val="28"/>
        </w:rPr>
      </w:pPr>
    </w:p>
    <w:p w:rsidR="00F82268" w:rsidRDefault="00F82268" w:rsidP="00AD072B">
      <w:pPr>
        <w:jc w:val="both"/>
        <w:rPr>
          <w:sz w:val="28"/>
          <w:szCs w:val="28"/>
        </w:rPr>
      </w:pPr>
    </w:p>
    <w:p w:rsidR="00F82268" w:rsidRDefault="00F82268" w:rsidP="00AD072B">
      <w:pPr>
        <w:jc w:val="both"/>
        <w:rPr>
          <w:sz w:val="28"/>
          <w:szCs w:val="28"/>
        </w:rPr>
      </w:pPr>
    </w:p>
    <w:p w:rsidR="00AD072B" w:rsidRPr="004C415C" w:rsidRDefault="00AD072B" w:rsidP="00CB19EA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русский язык</w:t>
      </w:r>
    </w:p>
    <w:p w:rsidR="00CB19EA" w:rsidRDefault="00CB19EA" w:rsidP="00CB19EA">
      <w:pPr>
        <w:spacing w:after="0"/>
        <w:jc w:val="both"/>
      </w:pP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Язык. Речь. Общение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Русский язык – один из развитых языков мира. Язык, речь, общение. Ситуация общения.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Развитие речи (далее </w:t>
      </w: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color w:val="000000"/>
          <w:sz w:val="28"/>
          <w:szCs w:val="28"/>
        </w:rPr>
        <w:t>). Определение схемы ситуации общения.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Повторение изученного в 5 классе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Тип речи. Стиль речи. Основная мысль текста. Составление диалога.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Контрольная работа (далее </w:t>
      </w: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color w:val="000000"/>
          <w:sz w:val="28"/>
          <w:szCs w:val="28"/>
        </w:rPr>
        <w:t>). Входной контроль (контрольный диктант с грамматическим заданием). Контрольный словарный диктант.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Текст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Речь устная и письменная; диалогическая и монологическая. Основная мысль текста.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Лексика. Культура речи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Устное описание картины. Работа со словарями.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Контрольное сжатое изложение. Приемы сжатия текста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Фразеология. Культура речи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Фразеологизмы. Источники фразеологизмов.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Конструирование текста с использованием фразеологизмов.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тест по теме «Фразеология».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Словообразование. Орфография. Культура речи.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Морфемика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lastRenderedPageBreak/>
        <w:t>Правописание чередующихся гласных </w:t>
      </w:r>
      <w:r w:rsidRPr="001A7F08">
        <w:rPr>
          <w:iCs/>
          <w:color w:val="000000"/>
          <w:sz w:val="28"/>
          <w:szCs w:val="28"/>
        </w:rPr>
        <w:t>а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о </w:t>
      </w:r>
      <w:r w:rsidRPr="001A7F08">
        <w:rPr>
          <w:color w:val="000000"/>
          <w:sz w:val="28"/>
          <w:szCs w:val="28"/>
        </w:rPr>
        <w:t>в корнях </w:t>
      </w:r>
      <w:r w:rsidRPr="001A7F08">
        <w:rPr>
          <w:iCs/>
          <w:color w:val="000000"/>
          <w:sz w:val="28"/>
          <w:szCs w:val="28"/>
        </w:rPr>
        <w:t>-кас- </w:t>
      </w:r>
      <w:r w:rsidRPr="001A7F08">
        <w:rPr>
          <w:color w:val="000000"/>
          <w:sz w:val="28"/>
          <w:szCs w:val="28"/>
        </w:rPr>
        <w:t>– </w:t>
      </w:r>
      <w:r w:rsidRPr="001A7F08">
        <w:rPr>
          <w:iCs/>
          <w:color w:val="000000"/>
          <w:sz w:val="28"/>
          <w:szCs w:val="28"/>
        </w:rPr>
        <w:t>-кос-</w:t>
      </w:r>
      <w:r w:rsidRPr="001A7F08">
        <w:rPr>
          <w:color w:val="000000"/>
          <w:sz w:val="28"/>
          <w:szCs w:val="28"/>
        </w:rPr>
        <w:t>, </w:t>
      </w:r>
      <w:r w:rsidRPr="001A7F08">
        <w:rPr>
          <w:iCs/>
          <w:color w:val="000000"/>
          <w:sz w:val="28"/>
          <w:szCs w:val="28"/>
        </w:rPr>
        <w:t>-гар- </w:t>
      </w:r>
      <w:r w:rsidRPr="001A7F08">
        <w:rPr>
          <w:color w:val="000000"/>
          <w:sz w:val="28"/>
          <w:szCs w:val="28"/>
        </w:rPr>
        <w:t>– </w:t>
      </w:r>
      <w:r w:rsidRPr="001A7F08">
        <w:rPr>
          <w:iCs/>
          <w:color w:val="000000"/>
          <w:sz w:val="28"/>
          <w:szCs w:val="28"/>
        </w:rPr>
        <w:t>-гор-</w:t>
      </w:r>
      <w:r w:rsidRPr="001A7F08">
        <w:rPr>
          <w:color w:val="000000"/>
          <w:sz w:val="28"/>
          <w:szCs w:val="28"/>
        </w:rPr>
        <w:t>,</w:t>
      </w:r>
      <w:r w:rsidRPr="001A7F08">
        <w:rPr>
          <w:iCs/>
          <w:color w:val="000000"/>
          <w:sz w:val="28"/>
          <w:szCs w:val="28"/>
        </w:rPr>
        <w:t> -зар- </w:t>
      </w:r>
      <w:r w:rsidRPr="001A7F08">
        <w:rPr>
          <w:color w:val="000000"/>
          <w:sz w:val="28"/>
          <w:szCs w:val="28"/>
        </w:rPr>
        <w:t>– </w:t>
      </w:r>
      <w:r w:rsidRPr="001A7F08">
        <w:rPr>
          <w:iCs/>
          <w:color w:val="000000"/>
          <w:sz w:val="28"/>
          <w:szCs w:val="28"/>
        </w:rPr>
        <w:t>-зор-</w:t>
      </w:r>
      <w:r w:rsidRPr="001A7F08">
        <w:rPr>
          <w:color w:val="000000"/>
          <w:sz w:val="28"/>
          <w:szCs w:val="28"/>
        </w:rPr>
        <w:t>. Правописание букв </w:t>
      </w:r>
      <w:r w:rsidRPr="001A7F08">
        <w:rPr>
          <w:iCs/>
          <w:color w:val="000000"/>
          <w:sz w:val="28"/>
          <w:szCs w:val="28"/>
        </w:rPr>
        <w:t>ы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и </w:t>
      </w:r>
      <w:r w:rsidRPr="001A7F08">
        <w:rPr>
          <w:color w:val="000000"/>
          <w:sz w:val="28"/>
          <w:szCs w:val="28"/>
        </w:rPr>
        <w:t>после приставок на согласные. Гласные в приставках </w:t>
      </w:r>
      <w:r w:rsidRPr="001A7F08">
        <w:rPr>
          <w:iCs/>
          <w:color w:val="000000"/>
          <w:sz w:val="28"/>
          <w:szCs w:val="28"/>
        </w:rPr>
        <w:t>пре-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при-</w:t>
      </w:r>
      <w:r w:rsidRPr="001A7F08">
        <w:rPr>
          <w:color w:val="000000"/>
          <w:sz w:val="28"/>
          <w:szCs w:val="28"/>
        </w:rPr>
        <w:t>. Соединительные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гласные </w:t>
      </w:r>
      <w:r w:rsidRPr="001A7F08">
        <w:rPr>
          <w:iCs/>
          <w:color w:val="000000"/>
          <w:sz w:val="28"/>
          <w:szCs w:val="28"/>
        </w:rPr>
        <w:t>о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е </w:t>
      </w:r>
      <w:r w:rsidRPr="001A7F08">
        <w:rPr>
          <w:color w:val="000000"/>
          <w:sz w:val="28"/>
          <w:szCs w:val="28"/>
        </w:rPr>
        <w:t>в сложных словах. Сложносокращённые слова. Морфемный и словообразовательный разбор слова.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Анализ стихотворного текста с точки зрения состава и способа образования слов. Сложный план сочинения</w:t>
      </w:r>
      <w:r w:rsidRPr="001A7F08">
        <w:rPr>
          <w:iCs/>
          <w:color w:val="000000"/>
          <w:sz w:val="28"/>
          <w:szCs w:val="28"/>
        </w:rPr>
        <w:t>. </w:t>
      </w:r>
      <w:r w:rsidRPr="001A7F08">
        <w:rPr>
          <w:color w:val="000000"/>
          <w:sz w:val="28"/>
          <w:szCs w:val="28"/>
        </w:rPr>
        <w:t>Описание помещения. Составление рассказа по рисункам. Выборочное изложение по произведению художественной литературы. Сочинение по картине.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диктант с грамматическим заданием. Контрольный словарный диктант.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Морфология. Орфография. Культура речи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color w:val="000000"/>
          <w:sz w:val="28"/>
          <w:szCs w:val="28"/>
        </w:rPr>
        <w:t>Имя существительное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Имя существительное как часть речи. Разносклоняемые имена существительные. Буква </w:t>
      </w:r>
      <w:r w:rsidRPr="001A7F08">
        <w:rPr>
          <w:iCs/>
          <w:color w:val="000000"/>
          <w:sz w:val="28"/>
          <w:szCs w:val="28"/>
        </w:rPr>
        <w:t>е </w:t>
      </w:r>
      <w:r w:rsidRPr="001A7F08">
        <w:rPr>
          <w:color w:val="000000"/>
          <w:sz w:val="28"/>
          <w:szCs w:val="28"/>
        </w:rPr>
        <w:t>в суффиксе </w:t>
      </w:r>
      <w:r w:rsidRPr="001A7F08">
        <w:rPr>
          <w:iCs/>
          <w:color w:val="000000"/>
          <w:sz w:val="28"/>
          <w:szCs w:val="28"/>
        </w:rPr>
        <w:t>-ен- </w:t>
      </w:r>
      <w:r w:rsidRPr="001A7F08">
        <w:rPr>
          <w:color w:val="000000"/>
          <w:sz w:val="28"/>
          <w:szCs w:val="28"/>
        </w:rPr>
        <w:t>существительных на </w:t>
      </w:r>
      <w:r w:rsidRPr="001A7F08">
        <w:rPr>
          <w:bCs/>
          <w:color w:val="000000"/>
          <w:sz w:val="28"/>
          <w:szCs w:val="28"/>
        </w:rPr>
        <w:t>-</w:t>
      </w:r>
      <w:r w:rsidRPr="001A7F08">
        <w:rPr>
          <w:iCs/>
          <w:color w:val="000000"/>
          <w:sz w:val="28"/>
          <w:szCs w:val="28"/>
        </w:rPr>
        <w:t>мя</w:t>
      </w:r>
      <w:r w:rsidRPr="001A7F08">
        <w:rPr>
          <w:color w:val="000000"/>
          <w:sz w:val="28"/>
          <w:szCs w:val="28"/>
        </w:rPr>
        <w:t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 </w:t>
      </w:r>
      <w:r w:rsidRPr="001A7F08">
        <w:rPr>
          <w:iCs/>
          <w:color w:val="000000"/>
          <w:sz w:val="28"/>
          <w:szCs w:val="28"/>
        </w:rPr>
        <w:t>Не </w:t>
      </w:r>
      <w:r w:rsidRPr="001A7F08">
        <w:rPr>
          <w:color w:val="000000"/>
          <w:sz w:val="28"/>
          <w:szCs w:val="28"/>
        </w:rPr>
        <w:t>с существительными. Буквы </w:t>
      </w:r>
      <w:r w:rsidRPr="001A7F08">
        <w:rPr>
          <w:iCs/>
          <w:color w:val="000000"/>
          <w:sz w:val="28"/>
          <w:szCs w:val="28"/>
        </w:rPr>
        <w:t>ч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щ</w:t>
      </w:r>
      <w:r w:rsidRPr="001A7F08">
        <w:rPr>
          <w:color w:val="000000"/>
          <w:sz w:val="28"/>
          <w:szCs w:val="28"/>
        </w:rPr>
        <w:t> в суффиксе существительных </w:t>
      </w:r>
      <w:r w:rsidRPr="001A7F08">
        <w:rPr>
          <w:iCs/>
          <w:color w:val="000000"/>
          <w:sz w:val="28"/>
          <w:szCs w:val="28"/>
        </w:rPr>
        <w:t>-чик </w:t>
      </w:r>
      <w:r w:rsidRPr="001A7F08">
        <w:rPr>
          <w:color w:val="000000"/>
          <w:sz w:val="28"/>
          <w:szCs w:val="28"/>
        </w:rPr>
        <w:t>(</w:t>
      </w:r>
      <w:r w:rsidRPr="001A7F08">
        <w:rPr>
          <w:iCs/>
          <w:color w:val="000000"/>
          <w:sz w:val="28"/>
          <w:szCs w:val="28"/>
        </w:rPr>
        <w:t>-щик</w:t>
      </w:r>
      <w:r w:rsidRPr="001A7F08">
        <w:rPr>
          <w:color w:val="000000"/>
          <w:sz w:val="28"/>
          <w:szCs w:val="28"/>
        </w:rPr>
        <w:t>). Правописание гласных в суффиксах </w:t>
      </w:r>
      <w:r w:rsidRPr="001A7F08">
        <w:rPr>
          <w:iCs/>
          <w:color w:val="000000"/>
          <w:sz w:val="28"/>
          <w:szCs w:val="28"/>
        </w:rPr>
        <w:t>-ек</w:t>
      </w:r>
      <w:r w:rsidRPr="001A7F08">
        <w:rPr>
          <w:color w:val="000000"/>
          <w:sz w:val="28"/>
          <w:szCs w:val="28"/>
        </w:rPr>
        <w:t> и –</w:t>
      </w:r>
      <w:r w:rsidRPr="001A7F08">
        <w:rPr>
          <w:iCs/>
          <w:color w:val="000000"/>
          <w:sz w:val="28"/>
          <w:szCs w:val="28"/>
        </w:rPr>
        <w:t>ик</w:t>
      </w:r>
      <w:r w:rsidRPr="001A7F08">
        <w:rPr>
          <w:color w:val="000000"/>
          <w:sz w:val="28"/>
          <w:szCs w:val="28"/>
        </w:rPr>
        <w:t>.</w:t>
      </w:r>
      <w:r w:rsidRPr="001A7F08">
        <w:rPr>
          <w:b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Гласные </w:t>
      </w:r>
      <w:r w:rsidRPr="001A7F08">
        <w:rPr>
          <w:iCs/>
          <w:color w:val="000000"/>
          <w:sz w:val="28"/>
          <w:szCs w:val="28"/>
        </w:rPr>
        <w:t>о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е </w:t>
      </w:r>
      <w:r w:rsidRPr="001A7F08">
        <w:rPr>
          <w:color w:val="000000"/>
          <w:sz w:val="28"/>
          <w:szCs w:val="28"/>
        </w:rPr>
        <w:t>после шипящих в суффиксах существительных.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диктант с грамматическим заданием. Контрольное сочинение по картине.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Имя прилагательное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 </w:t>
      </w:r>
      <w:r w:rsidRPr="001A7F08">
        <w:rPr>
          <w:iCs/>
          <w:color w:val="000000"/>
          <w:sz w:val="28"/>
          <w:szCs w:val="28"/>
        </w:rPr>
        <w:t>Не </w:t>
      </w:r>
      <w:r w:rsidRPr="001A7F08">
        <w:rPr>
          <w:color w:val="000000"/>
          <w:sz w:val="28"/>
          <w:szCs w:val="28"/>
        </w:rPr>
        <w:t>с прилагательными. Буквы </w:t>
      </w:r>
      <w:r w:rsidRPr="001A7F08">
        <w:rPr>
          <w:iCs/>
          <w:color w:val="000000"/>
          <w:sz w:val="28"/>
          <w:szCs w:val="28"/>
        </w:rPr>
        <w:t>о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е </w:t>
      </w:r>
      <w:r w:rsidRPr="001A7F08">
        <w:rPr>
          <w:color w:val="000000"/>
          <w:sz w:val="28"/>
          <w:szCs w:val="28"/>
        </w:rPr>
        <w:t>после шипящих и </w:t>
      </w:r>
      <w:r w:rsidRPr="001A7F08">
        <w:rPr>
          <w:iCs/>
          <w:color w:val="000000"/>
          <w:sz w:val="28"/>
          <w:szCs w:val="28"/>
        </w:rPr>
        <w:t>ц </w:t>
      </w:r>
      <w:r w:rsidRPr="001A7F08">
        <w:rPr>
          <w:color w:val="000000"/>
          <w:sz w:val="28"/>
          <w:szCs w:val="28"/>
        </w:rPr>
        <w:t>в суффиксах прилагательных. Одна и две буквы </w:t>
      </w:r>
      <w:r w:rsidRPr="001A7F08">
        <w:rPr>
          <w:iCs/>
          <w:color w:val="000000"/>
          <w:sz w:val="28"/>
          <w:szCs w:val="28"/>
        </w:rPr>
        <w:t>н </w:t>
      </w:r>
      <w:r w:rsidRPr="001A7F08">
        <w:rPr>
          <w:color w:val="000000"/>
          <w:sz w:val="28"/>
          <w:szCs w:val="28"/>
        </w:rPr>
        <w:t>в суффиксах прилагательных. Различение на письме суффиксов прилагательных </w:t>
      </w:r>
      <w:r w:rsidRPr="001A7F08">
        <w:rPr>
          <w:iCs/>
          <w:color w:val="000000"/>
          <w:sz w:val="28"/>
          <w:szCs w:val="28"/>
        </w:rPr>
        <w:t>-к- </w:t>
      </w:r>
      <w:r w:rsidRPr="001A7F08">
        <w:rPr>
          <w:color w:val="000000"/>
          <w:sz w:val="28"/>
          <w:szCs w:val="28"/>
        </w:rPr>
        <w:t>– </w:t>
      </w:r>
      <w:r w:rsidRPr="001A7F08">
        <w:rPr>
          <w:iCs/>
          <w:color w:val="000000"/>
          <w:sz w:val="28"/>
          <w:szCs w:val="28"/>
        </w:rPr>
        <w:t>-ск-</w:t>
      </w:r>
      <w:r w:rsidRPr="001A7F08">
        <w:rPr>
          <w:color w:val="000000"/>
          <w:sz w:val="28"/>
          <w:szCs w:val="28"/>
        </w:rPr>
        <w:t>. Дефисное и слитное написание сложных прилагательных.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Описание природы: основная мысль, структура описания, языковые средства, используемые в описании. Составление плана описания природы.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тест по теме «Имя прилагательное». Контрольный словарный диктант. Контрольное сочинение-описание природы.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lastRenderedPageBreak/>
        <w:t>Имя числительное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Стиль текста. Составление текста объявления. Устное выступление на тему «Берегите природу».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диктант с грамматическим заданием.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Местоимение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Местоимение как часть речи. Личные местоимения. Возвратное местоимение </w:t>
      </w:r>
      <w:r w:rsidRPr="001A7F08">
        <w:rPr>
          <w:iCs/>
          <w:color w:val="000000"/>
          <w:sz w:val="28"/>
          <w:szCs w:val="28"/>
        </w:rPr>
        <w:t>себя</w:t>
      </w:r>
      <w:r w:rsidRPr="001A7F08">
        <w:rPr>
          <w:color w:val="000000"/>
          <w:sz w:val="28"/>
          <w:szCs w:val="28"/>
        </w:rPr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Составление рассказа от первого лица. Анализ текста. Сочинение-рассуждение.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Контрольное сочинение по картине.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color w:val="000000"/>
          <w:sz w:val="28"/>
          <w:szCs w:val="28"/>
        </w:rPr>
        <w:t>Глагол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тест по теме «Глагол». Контрольный словарный диктант.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Повторение и систематизация изученного в 5 и 6 классах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7F08" w:rsidRDefault="001A7F08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6BA" w:rsidRPr="00993346" w:rsidRDefault="005916BA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t>3.  Тематическое планирование</w:t>
      </w:r>
    </w:p>
    <w:p w:rsidR="005916BA" w:rsidRPr="00C86D85" w:rsidRDefault="005916BA" w:rsidP="005916BA">
      <w:pPr>
        <w:pStyle w:val="a5"/>
        <w:spacing w:line="360" w:lineRule="auto"/>
        <w:outlineLvl w:val="0"/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01"/>
        <w:gridCol w:w="6500"/>
        <w:gridCol w:w="2253"/>
      </w:tblGrid>
      <w:tr w:rsidR="005916BA" w:rsidRPr="00233EC3" w:rsidTr="007E14EB">
        <w:trPr>
          <w:trHeight w:val="644"/>
        </w:trPr>
        <w:tc>
          <w:tcPr>
            <w:tcW w:w="559" w:type="pct"/>
            <w:vMerge w:val="restart"/>
          </w:tcPr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98" w:type="pct"/>
            <w:vMerge w:val="restart"/>
          </w:tcPr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916BA" w:rsidRPr="00233EC3" w:rsidTr="007E14EB">
        <w:trPr>
          <w:trHeight w:val="644"/>
        </w:trPr>
        <w:tc>
          <w:tcPr>
            <w:tcW w:w="559" w:type="pct"/>
            <w:vMerge/>
          </w:tcPr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98" w:type="pct"/>
            <w:vMerge/>
          </w:tcPr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33158" w:rsidRPr="00233EC3" w:rsidTr="007E14EB">
        <w:trPr>
          <w:trHeight w:val="644"/>
        </w:trPr>
        <w:tc>
          <w:tcPr>
            <w:tcW w:w="559" w:type="pct"/>
          </w:tcPr>
          <w:p w:rsidR="00733158" w:rsidRPr="00233EC3" w:rsidRDefault="00733158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98" w:type="pct"/>
          </w:tcPr>
          <w:p w:rsidR="00733158" w:rsidRPr="00233EC3" w:rsidRDefault="00733158" w:rsidP="00233EC3">
            <w:pPr>
              <w:shd w:val="clear" w:color="auto" w:fill="FFFFFF"/>
              <w:spacing w:line="360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Наука о русском языке. Знакомство с учебником. Язык – важнейшее средство речевого общения.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Входящий контроль.</w:t>
            </w:r>
          </w:p>
        </w:tc>
        <w:tc>
          <w:tcPr>
            <w:tcW w:w="1143" w:type="pct"/>
          </w:tcPr>
          <w:p w:rsidR="00733158" w:rsidRPr="00233EC3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bCs/>
                <w:iCs/>
                <w:sz w:val="28"/>
                <w:szCs w:val="28"/>
              </w:rPr>
              <w:t>Стили речи.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Синтаксис и пунктуация.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Словосочетание.  и его строение. Разбор словосочетаний.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Предложение. Сжатое изложение.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Виды предложений по цели высказывания.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Виды предложений по интонации. Восклицательные предложения.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Главные члены предложения. Подлежащее. Сказуемое. Тире между подлежащим и сказуемым.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Нераспространённые и распространенные предложения. Второстепенные члены предложения.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Дополнение.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Определения. Обстоятельство.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Однородные члены предложения. Обобщающее слова при однородных членах.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Знаки препинания в предложениях с однородными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членами.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Обращение. Письмо (речевой этикет).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Синтаксический разбор простого предложения.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Простые и сложные предложения. Синтаксический разбор сложного предложения.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Прямая речь.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Диалог.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изученного материала. Подготовка к диктанту.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Анализ контрольного диктанта. Работа над ошибками.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Фонетика – наука о звуках речи.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Гласные и согласные  звуки.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Фонема. Позиционные чередования гласных и согласных.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Согласные твердые и мягкие.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bCs/>
                <w:iCs/>
                <w:sz w:val="28"/>
                <w:szCs w:val="28"/>
              </w:rPr>
              <w:t>Повествование.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Согласные звонкие и глухие.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Графика. Алфавит. Буквы.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bCs/>
                <w:iCs/>
                <w:sz w:val="28"/>
                <w:szCs w:val="28"/>
              </w:rPr>
              <w:t>Описание предмета.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Обозначение мягкости согласных с помощью мягкого знака.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Двойная роль букв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е,ё,ю,я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Лексика. культура речи.// Анализ сочинений.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итоговой контрольной работе по итогам 2 триместра.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1 триместра.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Прямое и переносное значение слова.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Омонимы. Синонимы. Антонимы.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Контрольный диктант с грамматическим заданием.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Анализ контрольного диктанта. Работа над ошибками.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Прямое и переносное значение слова.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Морфемика. Морфема. Изменение и образование слов.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Окончание. нулевое окончание. Основа слова.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Корень слова. Однокоренные слова.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818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Рассуждение. Сочинение – рассуждение.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Суффикс. // Анализ сочинений.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Анализ изложения. Корень слова.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Приставка.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Выборочное изложение с изменением лица.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Анализ изложения. //Закрепление материала по теме «Состав слова».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Чередование звуков.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162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Беглые гласные. Варианты морфем.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Морфемный разбор слова.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гласных и согласных в приставках.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конце приставок. (материал возможно распределить на два урока).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 –а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корне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-лаг - - -лож-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 –а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корне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–раст- - -рос-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корней с чередованием гласных.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о-ё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после шипящих в корне.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</w:rPr>
              <w:t xml:space="preserve">и-ы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233EC3">
              <w:rPr>
                <w:rFonts w:ascii="Times New Roman" w:hAnsi="Times New Roman"/>
                <w:i/>
                <w:sz w:val="28"/>
                <w:szCs w:val="28"/>
              </w:rPr>
              <w:t>ц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// Подготовка к контрольному диктанту с грамматическим заданием).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Контрольный диктант с грамматическим заданием.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Анализ контрольного диктанта. Работа над ошибками.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Самостоятельные и служебные части речи.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Имя существительное как часть речи. Имена существительные одушевлённые и неодушевлённые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bCs/>
                <w:iCs/>
                <w:sz w:val="28"/>
                <w:szCs w:val="28"/>
              </w:rPr>
              <w:t>Доказательства в рассуждении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Имена существительные собственные и нарицательные.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Имена существительные собственные и нарицательные.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298" w:type="pct"/>
            <w:vAlign w:val="center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итоговой контрольной работе по итогам 2 триместра.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2 триместра.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Сжатое изложение по притче Е.А.Пермяка «перо и чернильница».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Морфологический разбор имени существительного. // Анализ сочинений.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Род имен существительных.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Имена существительные, имеющие форму только множественного числа.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Имена существительные, имеющие форму только единственного числа.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Три склонения имен существительных.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Падеж имен существительных.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гласных в падежных окончаниях имён существительных в единственном числе.</w:t>
            </w:r>
            <w:r w:rsidR="00A171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Контрольная работа за 2 триместр.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Подробное изложение с изменением лица. Повторение // Подготовка к контрольному диктанту с грамматическим заданием).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Множественное число имён существительных в именительном падеже. Контрольный диктант с грамматическим заданием.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Множественное число имён существительных в родительном падеже. Правописание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о-е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шипящих и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окончаниях существительных.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Анализ контрольного диктанта. Работа над ошибками.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Творческий диктант «Корабельная роща».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Имя прилагательное как часть речи.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гласных в падежных окончаниях прилагательных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гласных в падежных окончаниях прилагательных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Описание животного. выборочное изложение по рассказу А.И.Куприна «Ю-ю».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Прилагательные полные и краткие. // Анализ сочинений.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Краткие прилагательные с основой на шипящую.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Описание животного на основе изображённого на картине А.Н.Комарова «Наводнение».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Морфологический разбор имени прилагательного. // Анализ сочинений.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Морфологический разбор имени прилагательного. // Анализ сочинений.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Сочинение – рассказ  «Как я испугался».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Сочинение – описание животного.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Повторение. // Анализ сочинений.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контрольной работе по итогам 3 триместра.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3 триместра.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Итоговый контрольный диктант.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Анализ диктанта.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Глагол как часть речи. Виды глагола. Время глагола.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Не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глаголами.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Неопределенная форма глагола. Спряжение глаголов.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-Тся –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–ться -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глаголах. 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е-и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в корнях с чередованием.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Правописание безударных личных окончаний глагола.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Мягкий знак после шипящих в глаголах во 2 лице единственного числа.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Сочинение и анализ сочинения -  рассказ на основе картины К.Н.Успенской - Кологривовой «Не взяли на рыбалку».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233EC3" w:rsidTr="00A061D9">
        <w:trPr>
          <w:trHeight w:val="644"/>
        </w:trPr>
        <w:tc>
          <w:tcPr>
            <w:tcW w:w="3857" w:type="pct"/>
            <w:gridSpan w:val="2"/>
          </w:tcPr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3" w:type="pct"/>
          </w:tcPr>
          <w:p w:rsidR="005916BA" w:rsidRPr="00233EC3" w:rsidRDefault="005916BA" w:rsidP="005916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103 часа</w:t>
            </w:r>
          </w:p>
        </w:tc>
      </w:tr>
    </w:tbl>
    <w:p w:rsidR="005916BA" w:rsidRPr="00290DFC" w:rsidRDefault="005916BA" w:rsidP="005916BA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16BA" w:rsidRDefault="005916BA" w:rsidP="005916BA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5916BA" w:rsidRPr="00993346" w:rsidRDefault="005916BA" w:rsidP="005916B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B19EA" w:rsidRP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B19EA" w:rsidRPr="00CB19EA" w:rsidSect="000D09BC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E3" w:rsidRDefault="00DD5AE3" w:rsidP="000D09BC">
      <w:pPr>
        <w:spacing w:after="0" w:line="240" w:lineRule="auto"/>
      </w:pPr>
      <w:r>
        <w:separator/>
      </w:r>
    </w:p>
  </w:endnote>
  <w:endnote w:type="continuationSeparator" w:id="0">
    <w:p w:rsidR="00DD5AE3" w:rsidRDefault="00DD5AE3" w:rsidP="000D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790813"/>
      <w:docPartObj>
        <w:docPartGallery w:val="Page Numbers (Bottom of Page)"/>
        <w:docPartUnique/>
      </w:docPartObj>
    </w:sdtPr>
    <w:sdtEndPr/>
    <w:sdtContent>
      <w:p w:rsidR="000D09BC" w:rsidRDefault="00D2195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3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09BC" w:rsidRDefault="000D09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E3" w:rsidRDefault="00DD5AE3" w:rsidP="000D09BC">
      <w:pPr>
        <w:spacing w:after="0" w:line="240" w:lineRule="auto"/>
      </w:pPr>
      <w:r>
        <w:separator/>
      </w:r>
    </w:p>
  </w:footnote>
  <w:footnote w:type="continuationSeparator" w:id="0">
    <w:p w:rsidR="00DD5AE3" w:rsidRDefault="00DD5AE3" w:rsidP="000D0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98"/>
    <w:rsid w:val="00030634"/>
    <w:rsid w:val="00033BF8"/>
    <w:rsid w:val="00092CD4"/>
    <w:rsid w:val="000B0F50"/>
    <w:rsid w:val="000D09BC"/>
    <w:rsid w:val="000E11F1"/>
    <w:rsid w:val="001A7F08"/>
    <w:rsid w:val="001F09A0"/>
    <w:rsid w:val="001F438D"/>
    <w:rsid w:val="00233EC3"/>
    <w:rsid w:val="00235498"/>
    <w:rsid w:val="003A3BEB"/>
    <w:rsid w:val="003A4AE1"/>
    <w:rsid w:val="004C415C"/>
    <w:rsid w:val="004D2C8E"/>
    <w:rsid w:val="005916BA"/>
    <w:rsid w:val="006A068D"/>
    <w:rsid w:val="006D389D"/>
    <w:rsid w:val="00733158"/>
    <w:rsid w:val="0079558D"/>
    <w:rsid w:val="007E14EB"/>
    <w:rsid w:val="00872DFC"/>
    <w:rsid w:val="00896021"/>
    <w:rsid w:val="008C3CFD"/>
    <w:rsid w:val="00901FFE"/>
    <w:rsid w:val="009C71CD"/>
    <w:rsid w:val="00A061D9"/>
    <w:rsid w:val="00A171C7"/>
    <w:rsid w:val="00A31751"/>
    <w:rsid w:val="00A86874"/>
    <w:rsid w:val="00AD072B"/>
    <w:rsid w:val="00B36FC4"/>
    <w:rsid w:val="00CB19EA"/>
    <w:rsid w:val="00D21959"/>
    <w:rsid w:val="00DD5AE3"/>
    <w:rsid w:val="00E40017"/>
    <w:rsid w:val="00EC54B1"/>
    <w:rsid w:val="00F12A91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E3E7"/>
  <w15:docId w15:val="{7E8F215C-FAB7-499F-A505-E04E499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8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235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498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23549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235498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"/>
    <w:basedOn w:val="a"/>
    <w:link w:val="a4"/>
    <w:rsid w:val="0023549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35498"/>
    <w:rPr>
      <w:rFonts w:ascii="Calibri" w:eastAsia="Times New Roman" w:hAnsi="Calibri" w:cs="Times New Roman"/>
      <w:color w:val="00000A"/>
      <w:lang w:eastAsia="ru-RU"/>
    </w:rPr>
  </w:style>
  <w:style w:type="paragraph" w:customStyle="1" w:styleId="22">
    <w:name w:val="Основной текст (2)"/>
    <w:basedOn w:val="a"/>
    <w:link w:val="21"/>
    <w:qFormat/>
    <w:rsid w:val="00235498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235498"/>
    <w:pPr>
      <w:ind w:left="720"/>
      <w:contextualSpacing/>
    </w:pPr>
  </w:style>
  <w:style w:type="table" w:styleId="a6">
    <w:name w:val="Table Grid"/>
    <w:basedOn w:val="a1"/>
    <w:uiPriority w:val="39"/>
    <w:rsid w:val="002354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AD072B"/>
  </w:style>
  <w:style w:type="paragraph" w:customStyle="1" w:styleId="western">
    <w:name w:val="western"/>
    <w:basedOn w:val="a"/>
    <w:qFormat/>
    <w:rsid w:val="00AD072B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7">
    <w:name w:val="c27"/>
    <w:basedOn w:val="a"/>
    <w:rsid w:val="00F8226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0">
    <w:name w:val="c0"/>
    <w:basedOn w:val="a0"/>
    <w:rsid w:val="00F82268"/>
  </w:style>
  <w:style w:type="character" w:customStyle="1" w:styleId="c14">
    <w:name w:val="c14"/>
    <w:basedOn w:val="a0"/>
    <w:rsid w:val="00F82268"/>
  </w:style>
  <w:style w:type="paragraph" w:customStyle="1" w:styleId="c1">
    <w:name w:val="c1"/>
    <w:basedOn w:val="a"/>
    <w:rsid w:val="00B36FC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A7F0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D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09BC"/>
    <w:rPr>
      <w:rFonts w:ascii="Calibri" w:eastAsia="Times New Roman" w:hAnsi="Calibri" w:cs="Times New Roman"/>
      <w:color w:val="00000A"/>
      <w:lang w:eastAsia="ru-RU"/>
    </w:rPr>
  </w:style>
  <w:style w:type="paragraph" w:styleId="aa">
    <w:name w:val="footer"/>
    <w:basedOn w:val="a"/>
    <w:link w:val="ab"/>
    <w:uiPriority w:val="99"/>
    <w:unhideWhenUsed/>
    <w:rsid w:val="000D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09BC"/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</dc:creator>
  <cp:keywords/>
  <dc:description/>
  <cp:lastModifiedBy>Пользователь 21</cp:lastModifiedBy>
  <cp:revision>32</cp:revision>
  <dcterms:created xsi:type="dcterms:W3CDTF">2019-05-19T17:40:00Z</dcterms:created>
  <dcterms:modified xsi:type="dcterms:W3CDTF">2020-11-06T11:42:00Z</dcterms:modified>
</cp:coreProperties>
</file>